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8A0B02" w:rsidP="00D63B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2569845</wp:posOffset>
                </wp:positionV>
                <wp:extent cx="5520690" cy="6969125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696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DE0" w:rsidRDefault="005C3DE0" w:rsidP="00D63B6F">
                            <w:pPr>
                              <w:pStyle w:val="CompanyName"/>
                            </w:pPr>
                          </w:p>
                          <w:p w:rsidR="005C3DE0" w:rsidRPr="001F542B" w:rsidRDefault="001318E6" w:rsidP="001318E6">
                            <w:pPr>
                              <w:pStyle w:val="CompanyName"/>
                              <w:jc w:val="both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5C3DE0" w:rsidRPr="001F542B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Join us </w:t>
                            </w:r>
                            <w:r w:rsidR="00B209A2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at</w:t>
                            </w:r>
                            <w:r w:rsidR="005C3DE0" w:rsidRPr="001F542B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702C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the Burkhart Center for a </w:t>
                            </w:r>
                            <w:r w:rsidR="001619D2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night at</w:t>
                            </w:r>
                          </w:p>
                          <w:p w:rsidR="00434A90" w:rsidRPr="005C3DE0" w:rsidRDefault="005C3DE0" w:rsidP="00D63B6F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1318E6">
                              <w:rPr>
                                <w:rFonts w:ascii="Lucida Handwriting" w:hAnsi="Lucida Handwriting"/>
                                <w:sz w:val="72"/>
                                <w:szCs w:val="72"/>
                              </w:rPr>
                              <w:t>Santa’s Workshop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5C3DE0">
                              <w:rPr>
                                <w:sz w:val="36"/>
                                <w:szCs w:val="36"/>
                              </w:rPr>
                              <w:t>on</w:t>
                            </w:r>
                          </w:p>
                          <w:p w:rsidR="00434A90" w:rsidRPr="001F542B" w:rsidRDefault="008A0B02" w:rsidP="00D63B6F">
                            <w:pPr>
                              <w:pStyle w:val="DateTime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Thursday, December 1</w:t>
                            </w:r>
                          </w:p>
                          <w:p w:rsidR="001F542B" w:rsidRPr="00B209A2" w:rsidRDefault="005C3DE0" w:rsidP="00D63B6F">
                            <w:pPr>
                              <w:pStyle w:val="DateTime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09A2">
                              <w:rPr>
                                <w:b/>
                                <w:sz w:val="44"/>
                                <w:szCs w:val="44"/>
                              </w:rPr>
                              <w:t>6:00 p.m. to 8</w:t>
                            </w:r>
                            <w:r w:rsidR="00434A90" w:rsidRPr="00B209A2">
                              <w:rPr>
                                <w:b/>
                                <w:sz w:val="44"/>
                                <w:szCs w:val="44"/>
                              </w:rPr>
                              <w:t>:00 p.m.</w:t>
                            </w:r>
                            <w:r w:rsidR="00B209A2" w:rsidRPr="00B209A2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1F542B" w:rsidRPr="00B209A2" w:rsidRDefault="001F542B" w:rsidP="00D63B6F">
                            <w:pPr>
                              <w:pStyle w:val="DateTim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209A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Activities include crafts, </w:t>
                            </w:r>
                            <w:r w:rsidR="00B209A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cookies, </w:t>
                            </w:r>
                            <w:r w:rsidRPr="00B209A2">
                              <w:rPr>
                                <w:b/>
                                <w:sz w:val="36"/>
                                <w:szCs w:val="36"/>
                              </w:rPr>
                              <w:t>and a photo with Santa!</w:t>
                            </w:r>
                            <w:r w:rsidR="00B209A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2DB2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5C3DE0" w:rsidRPr="000E1789" w:rsidRDefault="001F542B" w:rsidP="00D63B6F">
                            <w:pPr>
                              <w:pStyle w:val="DateTim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1789">
                              <w:rPr>
                                <w:b/>
                                <w:sz w:val="28"/>
                                <w:szCs w:val="28"/>
                              </w:rPr>
                              <w:t>This is a free event sponsored by</w:t>
                            </w:r>
                          </w:p>
                          <w:p w:rsidR="005C3DE0" w:rsidRPr="001F542B" w:rsidRDefault="005C3DE0" w:rsidP="005C3DE0">
                            <w:pPr>
                              <w:pStyle w:val="CompanyName"/>
                              <w:rPr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1F542B">
                              <w:rPr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The Burkhart Center for Autism Education &amp; Research</w:t>
                            </w:r>
                          </w:p>
                          <w:p w:rsidR="00434A90" w:rsidRPr="000E1789" w:rsidRDefault="005C3DE0" w:rsidP="00D63B6F">
                            <w:pPr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0E1789"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2902 18</w:t>
                            </w:r>
                            <w:r w:rsidRPr="000E1789"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0E1789"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Street</w:t>
                            </w:r>
                          </w:p>
                          <w:p w:rsidR="005C3DE0" w:rsidRPr="000E1789" w:rsidRDefault="005C3DE0" w:rsidP="00D63B6F">
                            <w:pPr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0E1789"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Located on 18</w:t>
                            </w:r>
                            <w:r w:rsidRPr="000E1789"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1789"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St. between Flint &amp; Boston</w:t>
                            </w:r>
                          </w:p>
                          <w:p w:rsidR="00434A90" w:rsidRPr="00D63B6F" w:rsidRDefault="00434A90" w:rsidP="00D63B6F"/>
                          <w:p w:rsidR="00434A90" w:rsidRPr="001F542B" w:rsidRDefault="005C3DE0" w:rsidP="00D63B6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F542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7657E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is a come-and-go </w:t>
                            </w:r>
                            <w:r w:rsidRPr="001F542B">
                              <w:rPr>
                                <w:i/>
                                <w:sz w:val="24"/>
                                <w:szCs w:val="24"/>
                              </w:rPr>
                              <w:t>event</w:t>
                            </w:r>
                            <w:r w:rsidR="007657E0">
                              <w:rPr>
                                <w:i/>
                                <w:sz w:val="24"/>
                                <w:szCs w:val="24"/>
                              </w:rPr>
                              <w:t>, and is</w:t>
                            </w:r>
                            <w:r w:rsidRPr="001F542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open to all children with a</w:t>
                            </w:r>
                            <w:r w:rsidR="001F542B" w:rsidRPr="001F542B">
                              <w:rPr>
                                <w:i/>
                                <w:sz w:val="24"/>
                                <w:szCs w:val="24"/>
                              </w:rPr>
                              <w:t>n autism spectrum disorder and their siblings. Children must be accompanied by an adult and may not be left unattended.</w:t>
                            </w:r>
                            <w:r w:rsidRPr="001F542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Parking </w:t>
                            </w:r>
                            <w:r w:rsidR="00AB6AB1">
                              <w:rPr>
                                <w:i/>
                                <w:sz w:val="24"/>
                                <w:szCs w:val="24"/>
                              </w:rPr>
                              <w:t>instructions will be emailed to you after receiving your RSVP.</w:t>
                            </w:r>
                          </w:p>
                          <w:p w:rsidR="005C3DE0" w:rsidRPr="00175A52" w:rsidRDefault="005C3DE0" w:rsidP="00D63B6F"/>
                          <w:p w:rsidR="00613697" w:rsidRPr="001318E6" w:rsidRDefault="005C3DE0" w:rsidP="00613697">
                            <w:pP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Please R.S.V.P.</w:t>
                            </w:r>
                            <w:r w:rsidR="00807EE7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with the number</w:t>
                            </w:r>
                            <w:r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697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of children from</w:t>
                            </w:r>
                          </w:p>
                          <w:p w:rsidR="00434A90" w:rsidRPr="001318E6" w:rsidRDefault="00613697" w:rsidP="00613697">
                            <w:pP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family</w:t>
                            </w:r>
                            <w:r w:rsidR="00807EE7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who will </w:t>
                            </w:r>
                            <w:r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attend</w:t>
                            </w:r>
                            <w:r w:rsidR="00807EE7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4A90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34A90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 w:rsidR="00797DD3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The Burkhart Center at burk</w:t>
                            </w:r>
                            <w:r w:rsidR="00E843B3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797DD3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artclinic.educ</w:t>
                            </w:r>
                            <w:r w:rsidR="005C3DE0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@ttu</w:t>
                            </w:r>
                            <w:r w:rsidR="008A0B02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.edu</w:t>
                            </w:r>
                            <w:r w:rsidR="000E1789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0E1789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 w:rsidR="00434A90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C3DE0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806</w:t>
                            </w:r>
                            <w:r w:rsidR="00797DD3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)742</w:t>
                            </w:r>
                            <w:r w:rsidR="005C3DE0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-</w:t>
                            </w:r>
                            <w:r w:rsidR="00797DD3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6596</w:t>
                            </w:r>
                            <w:r w:rsidR="00434A90" w:rsidRPr="001318E6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4A90" w:rsidRPr="00175A52" w:rsidRDefault="00434A90" w:rsidP="00D63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1.25pt;margin-top:202.35pt;width:434.7pt;height:5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wPtQIAALw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" o:allowincell="f" filled="f" stroked="f">
                <v:textbox>
                  <w:txbxContent>
                    <w:p w:rsidR="005C3DE0" w:rsidRDefault="005C3DE0" w:rsidP="00D63B6F">
                      <w:pPr>
                        <w:pStyle w:val="CompanyName"/>
                      </w:pPr>
                    </w:p>
                    <w:p w:rsidR="005C3DE0" w:rsidRPr="001F542B" w:rsidRDefault="001318E6" w:rsidP="001318E6">
                      <w:pPr>
                        <w:pStyle w:val="CompanyName"/>
                        <w:jc w:val="both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="005C3DE0" w:rsidRPr="001F542B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Join us </w:t>
                      </w:r>
                      <w:r w:rsidR="00B209A2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at</w:t>
                      </w:r>
                      <w:r w:rsidR="005C3DE0" w:rsidRPr="001F542B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</w:t>
                      </w:r>
                      <w:r w:rsidR="00FA702C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the Burkhart Center for a </w:t>
                      </w:r>
                      <w:r w:rsidR="001619D2"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night at</w:t>
                      </w:r>
                    </w:p>
                    <w:p w:rsidR="00434A90" w:rsidRPr="005C3DE0" w:rsidRDefault="005C3DE0" w:rsidP="00D63B6F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1318E6">
                        <w:rPr>
                          <w:rFonts w:ascii="Lucida Handwriting" w:hAnsi="Lucida Handwriting"/>
                          <w:sz w:val="72"/>
                          <w:szCs w:val="72"/>
                        </w:rPr>
                        <w:t>Santa’s Workshop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 w:rsidRPr="005C3DE0">
                        <w:rPr>
                          <w:sz w:val="36"/>
                          <w:szCs w:val="36"/>
                        </w:rPr>
                        <w:t>on</w:t>
                      </w:r>
                    </w:p>
                    <w:p w:rsidR="00434A90" w:rsidRPr="001F542B" w:rsidRDefault="008A0B02" w:rsidP="00D63B6F">
                      <w:pPr>
                        <w:pStyle w:val="DateTime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Thursday, December 1</w:t>
                      </w:r>
                    </w:p>
                    <w:p w:rsidR="001F542B" w:rsidRPr="00B209A2" w:rsidRDefault="005C3DE0" w:rsidP="00D63B6F">
                      <w:pPr>
                        <w:pStyle w:val="DateTime"/>
                        <w:rPr>
                          <w:b/>
                          <w:sz w:val="44"/>
                          <w:szCs w:val="44"/>
                        </w:rPr>
                      </w:pPr>
                      <w:r w:rsidRPr="00B209A2">
                        <w:rPr>
                          <w:b/>
                          <w:sz w:val="44"/>
                          <w:szCs w:val="44"/>
                        </w:rPr>
                        <w:t>6:00 p.m. to 8</w:t>
                      </w:r>
                      <w:r w:rsidR="00434A90" w:rsidRPr="00B209A2">
                        <w:rPr>
                          <w:b/>
                          <w:sz w:val="44"/>
                          <w:szCs w:val="44"/>
                        </w:rPr>
                        <w:t>:00 p.m.</w:t>
                      </w:r>
                      <w:r w:rsidR="00B209A2" w:rsidRPr="00B209A2">
                        <w:rPr>
                          <w:b/>
                          <w:sz w:val="44"/>
                          <w:szCs w:val="44"/>
                        </w:rPr>
                        <w:br/>
                      </w:r>
                    </w:p>
                    <w:p w:rsidR="001F542B" w:rsidRPr="00B209A2" w:rsidRDefault="001F542B" w:rsidP="00D63B6F">
                      <w:pPr>
                        <w:pStyle w:val="DateTime"/>
                        <w:rPr>
                          <w:b/>
                          <w:sz w:val="36"/>
                          <w:szCs w:val="36"/>
                        </w:rPr>
                      </w:pPr>
                      <w:r w:rsidRPr="00B209A2">
                        <w:rPr>
                          <w:b/>
                          <w:sz w:val="36"/>
                          <w:szCs w:val="36"/>
                        </w:rPr>
                        <w:t xml:space="preserve">Activities include crafts, </w:t>
                      </w:r>
                      <w:r w:rsidR="00B209A2">
                        <w:rPr>
                          <w:b/>
                          <w:sz w:val="36"/>
                          <w:szCs w:val="36"/>
                        </w:rPr>
                        <w:t xml:space="preserve">cookies, </w:t>
                      </w:r>
                      <w:r w:rsidRPr="00B209A2">
                        <w:rPr>
                          <w:b/>
                          <w:sz w:val="36"/>
                          <w:szCs w:val="36"/>
                        </w:rPr>
                        <w:t>and a photo with Santa!</w:t>
                      </w:r>
                      <w:r w:rsidR="00B209A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A2DB2"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  <w:p w:rsidR="005C3DE0" w:rsidRPr="000E1789" w:rsidRDefault="001F542B" w:rsidP="00D63B6F">
                      <w:pPr>
                        <w:pStyle w:val="DateTime"/>
                        <w:rPr>
                          <w:b/>
                          <w:sz w:val="28"/>
                          <w:szCs w:val="28"/>
                        </w:rPr>
                      </w:pPr>
                      <w:r w:rsidRPr="000E1789">
                        <w:rPr>
                          <w:b/>
                          <w:sz w:val="28"/>
                          <w:szCs w:val="28"/>
                        </w:rPr>
                        <w:t>This is a free event sponsored by</w:t>
                      </w:r>
                    </w:p>
                    <w:p w:rsidR="005C3DE0" w:rsidRPr="001F542B" w:rsidRDefault="005C3DE0" w:rsidP="005C3DE0">
                      <w:pPr>
                        <w:pStyle w:val="CompanyName"/>
                        <w:rPr>
                          <w:b/>
                          <w:color w:val="C0504D" w:themeColor="accent2"/>
                          <w:sz w:val="32"/>
                          <w:szCs w:val="32"/>
                        </w:rPr>
                      </w:pPr>
                      <w:r w:rsidRPr="001F542B">
                        <w:rPr>
                          <w:b/>
                          <w:color w:val="C0504D" w:themeColor="accent2"/>
                          <w:sz w:val="32"/>
                          <w:szCs w:val="32"/>
                        </w:rPr>
                        <w:t>The Burkhart Center for Autism Education &amp; Research</w:t>
                      </w:r>
                    </w:p>
                    <w:p w:rsidR="00434A90" w:rsidRPr="000E1789" w:rsidRDefault="005C3DE0" w:rsidP="00D63B6F">
                      <w:pPr>
                        <w:rPr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0E1789">
                        <w:rPr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2902 18</w:t>
                      </w:r>
                      <w:r w:rsidRPr="000E1789"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0E1789">
                        <w:rPr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 xml:space="preserve"> Street</w:t>
                      </w:r>
                    </w:p>
                    <w:p w:rsidR="005C3DE0" w:rsidRPr="000E1789" w:rsidRDefault="005C3DE0" w:rsidP="00D63B6F">
                      <w:pPr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0E1789"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Located on 18</w:t>
                      </w:r>
                      <w:r w:rsidRPr="000E1789">
                        <w:rPr>
                          <w:b/>
                          <w:color w:val="76923C" w:themeColor="accent3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1789"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St. between Flint &amp; Boston</w:t>
                      </w:r>
                    </w:p>
                    <w:p w:rsidR="00434A90" w:rsidRPr="00D63B6F" w:rsidRDefault="00434A90" w:rsidP="00D63B6F"/>
                    <w:p w:rsidR="00434A90" w:rsidRPr="001F542B" w:rsidRDefault="005C3DE0" w:rsidP="00D63B6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1F542B">
                        <w:rPr>
                          <w:i/>
                          <w:sz w:val="24"/>
                          <w:szCs w:val="24"/>
                        </w:rPr>
                        <w:t xml:space="preserve">This </w:t>
                      </w:r>
                      <w:r w:rsidR="007657E0">
                        <w:rPr>
                          <w:i/>
                          <w:sz w:val="24"/>
                          <w:szCs w:val="24"/>
                        </w:rPr>
                        <w:t xml:space="preserve">is a come-and-go </w:t>
                      </w:r>
                      <w:r w:rsidRPr="001F542B">
                        <w:rPr>
                          <w:i/>
                          <w:sz w:val="24"/>
                          <w:szCs w:val="24"/>
                        </w:rPr>
                        <w:t>event</w:t>
                      </w:r>
                      <w:r w:rsidR="007657E0">
                        <w:rPr>
                          <w:i/>
                          <w:sz w:val="24"/>
                          <w:szCs w:val="24"/>
                        </w:rPr>
                        <w:t>, and is</w:t>
                      </w:r>
                      <w:r w:rsidRPr="001F542B">
                        <w:rPr>
                          <w:i/>
                          <w:sz w:val="24"/>
                          <w:szCs w:val="24"/>
                        </w:rPr>
                        <w:t xml:space="preserve"> open to all children with a</w:t>
                      </w:r>
                      <w:r w:rsidR="001F542B" w:rsidRPr="001F542B">
                        <w:rPr>
                          <w:i/>
                          <w:sz w:val="24"/>
                          <w:szCs w:val="24"/>
                        </w:rPr>
                        <w:t>n autism spectrum disorder and their siblings. Children must be accompanied by an adult and may not be left unattended.</w:t>
                      </w:r>
                      <w:r w:rsidRPr="001F542B">
                        <w:rPr>
                          <w:i/>
                          <w:sz w:val="24"/>
                          <w:szCs w:val="24"/>
                        </w:rPr>
                        <w:t xml:space="preserve"> Parking </w:t>
                      </w:r>
                      <w:r w:rsidR="00AB6AB1">
                        <w:rPr>
                          <w:i/>
                          <w:sz w:val="24"/>
                          <w:szCs w:val="24"/>
                        </w:rPr>
                        <w:t>instructions will be emailed to you after receiving your RSVP.</w:t>
                      </w:r>
                    </w:p>
                    <w:p w:rsidR="005C3DE0" w:rsidRPr="00175A52" w:rsidRDefault="005C3DE0" w:rsidP="00D63B6F"/>
                    <w:p w:rsidR="00613697" w:rsidRPr="001318E6" w:rsidRDefault="005C3DE0" w:rsidP="00613697">
                      <w:pP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Please R.S.V.P.</w:t>
                      </w:r>
                      <w:r w:rsidR="00807EE7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with the number</w:t>
                      </w:r>
                      <w:r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="00613697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of children from</w:t>
                      </w:r>
                    </w:p>
                    <w:p w:rsidR="00434A90" w:rsidRPr="001318E6" w:rsidRDefault="00613697" w:rsidP="00613697">
                      <w:pP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family</w:t>
                      </w:r>
                      <w:r w:rsidR="00807EE7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who will </w:t>
                      </w:r>
                      <w:r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attend</w:t>
                      </w:r>
                      <w:r w:rsidR="00807EE7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 w:rsidR="00434A90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to </w:t>
                      </w:r>
                      <w:r w:rsidR="00434A90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 w:rsidR="00797DD3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The Burkhart Center at burk</w:t>
                      </w:r>
                      <w:r w:rsidR="00E843B3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h</w:t>
                      </w:r>
                      <w:bookmarkStart w:id="1" w:name="_GoBack"/>
                      <w:bookmarkEnd w:id="1"/>
                      <w:r w:rsidR="00797DD3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artclinic.educ</w:t>
                      </w:r>
                      <w:r w:rsidR="005C3DE0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@ttu</w:t>
                      </w:r>
                      <w:r w:rsidR="008A0B02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.edu</w:t>
                      </w:r>
                      <w:r w:rsidR="000E1789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or </w:t>
                      </w:r>
                      <w:r w:rsidR="000E1789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 w:rsidR="00434A90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(</w:t>
                      </w:r>
                      <w:r w:rsidR="005C3DE0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806</w:t>
                      </w:r>
                      <w:r w:rsidR="00797DD3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)742</w:t>
                      </w:r>
                      <w:r w:rsidR="005C3DE0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-</w:t>
                      </w:r>
                      <w:r w:rsidR="00797DD3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6596</w:t>
                      </w:r>
                      <w:r w:rsidR="00434A90" w:rsidRPr="001318E6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.</w:t>
                      </w:r>
                    </w:p>
                    <w:p w:rsidR="00434A90" w:rsidRPr="00175A52" w:rsidRDefault="00434A90" w:rsidP="00D63B6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Y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t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++lt2OhWzWtZP4KE&#10;lQSBgRhh8MGileo7RiMMkRzrb1uqGEbdewHPIA0JsVPHbUicRLBR55b1uYWKCqBybDCalkszTart&#10;oPimhUjTwxPyBp5Ow52on7I6PDgYFK62w1Czk+h877yeRu/iFwA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FvGSC2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8B565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Cvw6f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72C66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CBA6F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E8D78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B9EC4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E7243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A5B21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LhMIA&#10;AADbAAAADwAAAGRycy9kb3ducmV2LnhtbERPTWvCQBC9F/wPywjemo1CS4muooJgkRyibfE4ZKdJ&#10;aHY27q5J+u+7hUJv83ifs9qMphU9Od9YVjBPUhDEpdUNVwreLofHFxA+IGtsLZOCb/KwWU8eVphp&#10;O3BB/TlUIoawz1BBHUKXSenLmgz6xHbEkfu0zmCI0FVSOxxiuGnlIk2fpcGGY0ONHe1rKr/Od6Ng&#10;OOav7zd/+iiufodPl7wo0man1Gw6bpcgAo3hX/znPuo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uEwgAAANsAAAAPAAAAAAAAAAAAAAAAAJgCAABkcnMvZG93&#10;bnJldi54bWxQSwUGAAAAAAQABAD1AAAAhwM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8zL0A&#10;AADbAAAADwAAAGRycy9kb3ducmV2LnhtbERP20rEMBB9F/Yfwiz4ZlMriHQ3W0pB2Fe3/YChmW2L&#10;zSQk6UW/3giCb3M41zlXu5nFSj5MlhU8ZzkI4t7qiQcFXfv+9AYiRGSNs2VS8EUBqsvh4Yyltht/&#10;0HqLg0ghHEpUMMboSilDP5LBkFlHnLi79QZjgn6Q2uOWws0sizx/lQYnTg0jOmpG6j9vi1HQLHad&#10;W3cNmusX890Vm3NNrdTjca9PICLt8V/8577qNL+A31/SAfL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f8zL0AAADbAAAADwAAAAAAAAAAAAAAAACYAgAAZHJzL2Rvd25yZXYu&#10;eG1sUEsFBgAAAAAEAAQA9QAAAII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5sEA&#10;AADbAAAADwAAAGRycy9kb3ducmV2LnhtbERPS2vCQBC+F/wPywje6qYVi6SuoQSLvUhpFM9DdkxC&#10;s7Mxu+bRX98VBG/z8T1nnQymFh21rrKs4GUegSDOra64UHA8fD6vQDiPrLG2TApGcpBsJk9rjLXt&#10;+Ye6zBcihLCLUUHpfRNL6fKSDLq5bYgDd7atQR9gW0jdYh/CTS1fo+hNGqw4NJTYUFpS/ptdjYLT&#10;Tu/5+3z589rUWdq7bLk9jUrNpsPHOwhPg3+I7+4vHeYv4PZ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5ebBAAAA2wAAAA8AAAAAAAAAAAAAAAAAmAIAAGRycy9kb3du&#10;cmV2LnhtbFBLBQYAAAAABAAEAPUAAACGAw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BvsIA&#10;AADbAAAADwAAAGRycy9kb3ducmV2LnhtbERPTWvCQBC9F/wPywi9mU1tkJK6ShECVk+NtrkO2TEJ&#10;ZmdDdptEf323UOhtHu9z1tvJtGKg3jWWFTxFMQji0uqGKwXnU7Z4AeE8ssbWMim4kYPtZvawxlTb&#10;kT9oyH0lQgi7FBXU3neplK6syaCLbEccuIvtDfoA+0rqHscQblq5jOOVNNhwaKixo11N5TX/Ngqy&#10;o/48FMvxeTCmKN+bJPm6D1apx/n09grC0+T/xX/uvQ7zE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oG+wgAAANsAAAAPAAAAAAAAAAAAAAAAAJgCAABkcnMvZG93&#10;bnJldi54bWxQSwUGAAAAAAQABAD1AAAAhwM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QYsUA&#10;AADbAAAADwAAAGRycy9kb3ducmV2LnhtbESPQWvCQBCF7wX/wzIFL8VsLCZI6ioihHoohaoXb0N2&#10;ugnNzobsmsR/7xYKvc3w3rzvzWY32VYM1PvGsYJlkoIgrpxu2Ci4nMvFGoQPyBpbx6TgTh5229nT&#10;BgvtRv6i4RSMiCHsC1RQh9AVUvqqJos+cR1x1L5dbzHEtTdS9zjGcNvK1zTNpcWGI6HGjg41VT+n&#10;m40Q+fJZfSxX7+Y25tdVVpqswb1S8+dp/wYi0BT+zX/XRx3rZ/D7Sxx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BixQAAANsAAAAPAAAAAAAAAAAAAAAAAJgCAABkcnMv&#10;ZG93bnJldi54bWxQSwUGAAAAAAQABAD1AAAAigM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RGsEA&#10;AADbAAAADwAAAGRycy9kb3ducmV2LnhtbERP32vCMBB+F/wfwg18GTZVUEY1yhDH9jorssczOdtu&#10;zaUksXb765fBwLf7+H7eejvYVvTkQ+NYwSzLQRBrZxquFBzLl+kTiBCRDbaOScE3BdhuxqM1Fsbd&#10;+J36Q6xECuFQoII6xq6QMuiaLIbMdcSJuzhvMSboK2k83lK4beU8z5fSYsOpocaOdjXpr8PVKui1&#10;XyzO5nGvTx+vWF4/y9L3P0pNHobnFYhIQ7yL/91vJs1fwt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kRrBAAAA2wAAAA8AAAAAAAAAAAAAAAAAmAIAAGRycy9kb3du&#10;cmV2LnhtbFBLBQYAAAAABAAEAPUAAACG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5sIA&#10;AADbAAAADwAAAGRycy9kb3ducmV2LnhtbERPS2sCMRC+C/6HMIIX0WwVqm6NIgWrt/rC9jhsppvV&#10;zWTZpLr+eyMUepuP7zmzRWNLcaXaF44VvAwSEMSZ0wXnCo6HVX8CwgdkjaVjUnAnD4t5uzXDVLsb&#10;7+i6D7mIIexTVGBCqFIpfWbIoh+4ijhyP662GCKsc6lrvMVwW8phkrxKiwXHBoMVvRvKLvtfq+Dz&#10;3gumGJ14Ox273WWzWp+/P76U6naa5RuIQE34F/+5NzrOH8P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rPmwgAAANsAAAAPAAAAAAAAAAAAAAAAAJgCAABkcnMvZG93&#10;bnJldi54bWxQSwUGAAAAAAQABAD1AAAAhw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CIcMA&#10;AADbAAAADwAAAGRycy9kb3ducmV2LnhtbESPS2vDMBCE74X+B7GF3BrZhpTiRjGlEPCpebSX3BZp&#10;/UislWOptvPvo0Khx2FmvmHWxWw7MdLgW8cK0mUCglg703Kt4Ptr+/wKwgdkg51jUnAjD8Xm8WGN&#10;uXETH2g8hlpECPscFTQh9LmUXjdk0S9dTxy9yg0WQ5RDLc2AU4TbTmZJ8iItthwXGuzpoyF9Of5Y&#10;Bb2xh6vbfZZnrbPVaV+OpyqtlFo8ze9vIALN4T/81y6Ngiy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CIcMAAADbAAAADwAAAAAAAAAAAAAAAACYAgAAZHJzL2Rv&#10;d25yZXYueG1sUEsFBgAAAAAEAAQA9QAAAIgD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ZsQA&#10;AADbAAAADwAAAGRycy9kb3ducmV2LnhtbESP0WrCQBRE34X+w3ILvummKYikrlJLS7UopOoHXLK3&#10;2dDs3TS7JvHvu4Lg4zAzZ5jFarC16Kj1lWMFT9MEBHHhdMWlgtPxYzIH4QOyxtoxKbiQh9XyYbTA&#10;TLuev6k7hFJECPsMFZgQmkxKXxiy6KeuIY7ej2sthijbUuoW+wi3tUyTZCYtVhwXDDb0Zqj4PZyt&#10;gvect7TZfvb7/Gtn/jq/lvi8Vmr8OLy+gAg0hHv41t5oBWkK1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bEAAAA2wAAAA8AAAAAAAAAAAAAAAAAmAIAAGRycy9k&#10;b3ducmV2LnhtbFBLBQYAAAAABAAEAPUAAACJAw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qEsYA&#10;AADbAAAADwAAAGRycy9kb3ducmV2LnhtbESPzW7CMBCE70h9B2sr9QZOoZQqxaCKNgoHDuXnAVbx&#10;Nkkbr6PYTUKeHiMhcRzNzDea5bo3lWipcaVlBc+TCARxZnXJuYLTMRm/gXAeWWNlmRScycF69TBa&#10;Yqxtx3tqDz4XAcIuRgWF93UspcsKMugmtiYO3o9tDPogm1zqBrsAN5WcRtGrNFhyWCiwpk1B2d/h&#10;3yjY7GocZr9pWn5/Dfn2ZTFgMv9U6umx/3gH4an39/CtvdUKpjO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qEsYAAADbAAAADwAAAAAAAAAAAAAAAACYAgAAZHJz&#10;L2Rvd25yZXYueG1sUEsFBgAAAAAEAAQA9QAAAIsD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zYsYA&#10;AADbAAAADwAAAGRycy9kb3ducmV2LnhtbESPQWvCQBSE74L/YXlCL6KbhlIkdRUtlHrpQWup3h67&#10;r0k0+zbNrkn8965Q6HGYmW+Y+bK3lWip8aVjBY/TBASxdqbkXMH+820yA+EDssHKMSm4koflYjiY&#10;Y2Zcx1tqdyEXEcI+QwVFCHUmpdcFWfRTVxNH78c1FkOUTS5Ng12E20qmSfIsLZYcFwqs6bUgfd5d&#10;rIJ16k5j3X6d9u/H40wfqPv9+F4p9TDqVy8gAvXhP/zX3hgF6RP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zYs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1E3073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E0"/>
    <w:rsid w:val="00044BB6"/>
    <w:rsid w:val="00077091"/>
    <w:rsid w:val="00080CE3"/>
    <w:rsid w:val="000E1789"/>
    <w:rsid w:val="001318E6"/>
    <w:rsid w:val="001619D2"/>
    <w:rsid w:val="001D013D"/>
    <w:rsid w:val="001F542B"/>
    <w:rsid w:val="00261532"/>
    <w:rsid w:val="003458B7"/>
    <w:rsid w:val="003A2DB2"/>
    <w:rsid w:val="0041075F"/>
    <w:rsid w:val="00434A90"/>
    <w:rsid w:val="00445751"/>
    <w:rsid w:val="00460050"/>
    <w:rsid w:val="004C468A"/>
    <w:rsid w:val="004C630E"/>
    <w:rsid w:val="00554927"/>
    <w:rsid w:val="005B306C"/>
    <w:rsid w:val="005C3DE0"/>
    <w:rsid w:val="00613697"/>
    <w:rsid w:val="00657188"/>
    <w:rsid w:val="00692C23"/>
    <w:rsid w:val="007365C0"/>
    <w:rsid w:val="007432E0"/>
    <w:rsid w:val="007657E0"/>
    <w:rsid w:val="00797DD3"/>
    <w:rsid w:val="00807EE7"/>
    <w:rsid w:val="008A0B02"/>
    <w:rsid w:val="008A5DA4"/>
    <w:rsid w:val="008D7C7A"/>
    <w:rsid w:val="008F4F61"/>
    <w:rsid w:val="00972061"/>
    <w:rsid w:val="0097333A"/>
    <w:rsid w:val="009E126D"/>
    <w:rsid w:val="00A510C0"/>
    <w:rsid w:val="00AB6AB1"/>
    <w:rsid w:val="00B209A2"/>
    <w:rsid w:val="00BB6BD8"/>
    <w:rsid w:val="00BF755B"/>
    <w:rsid w:val="00CA527E"/>
    <w:rsid w:val="00D63B6F"/>
    <w:rsid w:val="00DF3A7F"/>
    <w:rsid w:val="00E50F43"/>
    <w:rsid w:val="00E843B3"/>
    <w:rsid w:val="00EF309E"/>
    <w:rsid w:val="00F06832"/>
    <w:rsid w:val="00F840AF"/>
    <w:rsid w:val="00FA702C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FDF3C-D09A-453D-9F78-CB32BF94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land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Voland, Susan</dc:creator>
  <cp:keywords/>
  <cp:lastModifiedBy>Poppenger, Erin</cp:lastModifiedBy>
  <cp:revision>4</cp:revision>
  <cp:lastPrinted>2016-11-10T19:50:00Z</cp:lastPrinted>
  <dcterms:created xsi:type="dcterms:W3CDTF">2016-11-10T19:57:00Z</dcterms:created>
  <dcterms:modified xsi:type="dcterms:W3CDTF">2016-11-11T17:49:00Z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